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34" w:rsidRDefault="00DA5095" w:rsidP="000776AC">
      <w:pPr>
        <w:spacing w:after="0"/>
        <w:ind w:left="-425"/>
        <w:jc w:val="center"/>
      </w:pPr>
      <w:r>
        <w:t>2</w:t>
      </w:r>
      <w:r w:rsidRPr="00DA5095">
        <w:rPr>
          <w:vertAlign w:val="superscript"/>
        </w:rPr>
        <w:t>nd</w:t>
      </w:r>
      <w:r w:rsidR="002C4D43">
        <w:t xml:space="preserve"> Battalion </w:t>
      </w:r>
      <w:r>
        <w:t xml:space="preserve">Royal </w:t>
      </w:r>
      <w:r w:rsidR="00565987">
        <w:t>Australian Regiment Association</w:t>
      </w:r>
      <w:r w:rsidR="002C4D43">
        <w:t>,</w:t>
      </w:r>
      <w:r>
        <w:t xml:space="preserve"> Inc</w:t>
      </w:r>
    </w:p>
    <w:p w:rsidR="009B1830" w:rsidRDefault="009B1830" w:rsidP="000776AC">
      <w:pPr>
        <w:spacing w:after="0"/>
        <w:ind w:left="-425"/>
        <w:jc w:val="center"/>
      </w:pPr>
    </w:p>
    <w:p w:rsidR="000776AC" w:rsidRDefault="00DA5095" w:rsidP="000776AC">
      <w:pPr>
        <w:spacing w:after="0"/>
        <w:ind w:left="-425"/>
        <w:jc w:val="center"/>
        <w:rPr>
          <w:b/>
        </w:rPr>
      </w:pPr>
      <w:bookmarkStart w:id="0" w:name="_Hlk143026211"/>
      <w:r>
        <w:rPr>
          <w:b/>
        </w:rPr>
        <w:t>Standard Operating Procedure (SOP)</w:t>
      </w:r>
    </w:p>
    <w:p w:rsidR="00DA5095" w:rsidRDefault="00DA5095" w:rsidP="000776AC">
      <w:pPr>
        <w:spacing w:after="0"/>
        <w:ind w:left="-425"/>
        <w:jc w:val="center"/>
        <w:rPr>
          <w:b/>
        </w:rPr>
      </w:pPr>
    </w:p>
    <w:p w:rsidR="000776AC" w:rsidRDefault="00D87810" w:rsidP="000776AC">
      <w:pPr>
        <w:spacing w:after="0"/>
        <w:ind w:left="-425"/>
        <w:jc w:val="center"/>
        <w:rPr>
          <w:b/>
        </w:rPr>
      </w:pPr>
      <w:r>
        <w:rPr>
          <w:b/>
        </w:rPr>
        <w:t>AWARDS FOR SERVICE TO THE ASSOCIATION</w:t>
      </w:r>
    </w:p>
    <w:p w:rsidR="003F5634" w:rsidRDefault="003F5634" w:rsidP="000776AC">
      <w:pPr>
        <w:spacing w:after="0"/>
        <w:ind w:left="-425"/>
        <w:jc w:val="center"/>
        <w:rPr>
          <w:b/>
        </w:rPr>
      </w:pPr>
    </w:p>
    <w:p w:rsidR="00783C1D" w:rsidRDefault="003F5634" w:rsidP="000776AC">
      <w:pPr>
        <w:spacing w:after="0"/>
        <w:ind w:left="-425"/>
        <w:jc w:val="center"/>
        <w:rPr>
          <w:b/>
        </w:rPr>
      </w:pPr>
      <w:r>
        <w:rPr>
          <w:b/>
        </w:rPr>
        <w:t xml:space="preserve">SOP No. </w:t>
      </w:r>
      <w:r w:rsidR="00D87810">
        <w:rPr>
          <w:b/>
        </w:rPr>
        <w:t>5</w:t>
      </w:r>
    </w:p>
    <w:p w:rsidR="00AD48C6" w:rsidRPr="00394F06" w:rsidRDefault="001A726B" w:rsidP="00AD48C6">
      <w:pPr>
        <w:jc w:val="center"/>
        <w:rPr>
          <w:rFonts w:asciiTheme="minorHAnsi" w:hAnsiTheme="minorHAnsi" w:cstheme="minorHAnsi"/>
          <w:bCs/>
          <w:i/>
        </w:rPr>
      </w:pPr>
      <w:r w:rsidRPr="00394F06">
        <w:rPr>
          <w:rFonts w:asciiTheme="minorHAnsi" w:hAnsiTheme="minorHAnsi" w:cstheme="minorHAnsi"/>
          <w:bCs/>
          <w:i/>
        </w:rPr>
        <w:t xml:space="preserve">(Version No 2 date </w:t>
      </w:r>
      <w:r w:rsidR="00394F06" w:rsidRPr="00394F06">
        <w:rPr>
          <w:rFonts w:asciiTheme="minorHAnsi" w:hAnsiTheme="minorHAnsi" w:cstheme="minorHAnsi"/>
          <w:bCs/>
          <w:i/>
        </w:rPr>
        <w:t>28</w:t>
      </w:r>
      <w:r w:rsidRPr="00394F06">
        <w:rPr>
          <w:rFonts w:asciiTheme="minorHAnsi" w:hAnsiTheme="minorHAnsi" w:cstheme="minorHAnsi"/>
          <w:bCs/>
          <w:i/>
        </w:rPr>
        <w:t xml:space="preserve"> July 2023</w:t>
      </w:r>
      <w:r w:rsidR="00AD48C6" w:rsidRPr="00394F06">
        <w:rPr>
          <w:rFonts w:asciiTheme="minorHAnsi" w:hAnsiTheme="minorHAnsi" w:cstheme="minorHAnsi"/>
          <w:bCs/>
          <w:i/>
        </w:rPr>
        <w:t>)</w:t>
      </w:r>
    </w:p>
    <w:p w:rsidR="00DD4598" w:rsidRPr="00394F06" w:rsidRDefault="00DD4598" w:rsidP="000776AC">
      <w:pPr>
        <w:spacing w:after="0"/>
        <w:ind w:left="-425"/>
        <w:jc w:val="center"/>
        <w:rPr>
          <w:i/>
        </w:rPr>
      </w:pP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u w:val="single"/>
        </w:rPr>
        <w:t>Introduction</w:t>
      </w:r>
      <w:r w:rsidRPr="00394F06">
        <w:rPr>
          <w:rFonts w:asciiTheme="minorHAnsi" w:hAnsiTheme="minorHAnsi" w:cstheme="minorHAnsi"/>
        </w:rPr>
        <w:t xml:space="preserve">   The active participation and support of Association Members is essential for the operation and continuity of the Association.  The Association recognizes that a high standard of sustained service from an individual should be appropriately recognized by the presentation of an Award as tangible recognition of such service.    </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rPr>
        <w:t>The Association has three levels of Awards to recognize the contribution of individual members:</w:t>
      </w:r>
    </w:p>
    <w:p w:rsidR="00D87810" w:rsidRPr="00394F06" w:rsidRDefault="00D87810" w:rsidP="00D87810">
      <w:pPr>
        <w:pStyle w:val="ListParagraph"/>
        <w:numPr>
          <w:ilvl w:val="0"/>
          <w:numId w:val="1"/>
        </w:numPr>
        <w:rPr>
          <w:rFonts w:asciiTheme="minorHAnsi" w:hAnsiTheme="minorHAnsi" w:cstheme="minorHAnsi"/>
        </w:rPr>
      </w:pPr>
      <w:r w:rsidRPr="00394F06">
        <w:rPr>
          <w:rFonts w:asciiTheme="minorHAnsi" w:hAnsiTheme="minorHAnsi" w:cstheme="minorHAnsi"/>
        </w:rPr>
        <w:t>Level One Award – Life Membership (highest level of Award).</w:t>
      </w:r>
    </w:p>
    <w:p w:rsidR="00D87810" w:rsidRPr="00394F06" w:rsidRDefault="00D87810" w:rsidP="00D87810">
      <w:pPr>
        <w:pStyle w:val="ListParagraph"/>
        <w:numPr>
          <w:ilvl w:val="0"/>
          <w:numId w:val="1"/>
        </w:numPr>
        <w:rPr>
          <w:rFonts w:asciiTheme="minorHAnsi" w:hAnsiTheme="minorHAnsi" w:cstheme="minorHAnsi"/>
        </w:rPr>
      </w:pPr>
      <w:r w:rsidRPr="00394F06">
        <w:rPr>
          <w:rFonts w:asciiTheme="minorHAnsi" w:hAnsiTheme="minorHAnsi" w:cstheme="minorHAnsi"/>
        </w:rPr>
        <w:t>Level Two Award – Award of an Australian Army Modern Digger Figurine</w:t>
      </w:r>
      <w:r w:rsidR="001A726B" w:rsidRPr="00394F06">
        <w:rPr>
          <w:rFonts w:asciiTheme="minorHAnsi" w:hAnsiTheme="minorHAnsi" w:cstheme="minorHAnsi"/>
        </w:rPr>
        <w:t xml:space="preserve"> or equivalent</w:t>
      </w:r>
      <w:r w:rsidRPr="00394F06">
        <w:rPr>
          <w:rFonts w:asciiTheme="minorHAnsi" w:hAnsiTheme="minorHAnsi" w:cstheme="minorHAnsi"/>
        </w:rPr>
        <w:t>.</w:t>
      </w:r>
    </w:p>
    <w:p w:rsidR="00D87810" w:rsidRPr="00394F06" w:rsidRDefault="00D87810" w:rsidP="00D87810">
      <w:pPr>
        <w:pStyle w:val="ListParagraph"/>
        <w:numPr>
          <w:ilvl w:val="0"/>
          <w:numId w:val="1"/>
        </w:numPr>
        <w:rPr>
          <w:rFonts w:asciiTheme="minorHAnsi" w:hAnsiTheme="minorHAnsi" w:cstheme="minorHAnsi"/>
        </w:rPr>
      </w:pPr>
      <w:r w:rsidRPr="00394F06">
        <w:rPr>
          <w:rFonts w:asciiTheme="minorHAnsi" w:hAnsiTheme="minorHAnsi" w:cstheme="minorHAnsi"/>
        </w:rPr>
        <w:t>Level Three Award – An Outstanding Service Award.</w:t>
      </w:r>
    </w:p>
    <w:p w:rsidR="00D87810" w:rsidRPr="00394F06" w:rsidRDefault="00D87810" w:rsidP="00D87810">
      <w:pPr>
        <w:pStyle w:val="ListParagraph"/>
        <w:ind w:left="0"/>
        <w:rPr>
          <w:rFonts w:asciiTheme="minorHAnsi" w:hAnsiTheme="minorHAnsi" w:cstheme="minorHAnsi"/>
        </w:rPr>
      </w:pPr>
    </w:p>
    <w:p w:rsidR="00D87810" w:rsidRPr="00394F06" w:rsidRDefault="00D87810" w:rsidP="00D87810">
      <w:pPr>
        <w:pStyle w:val="ListParagraph"/>
        <w:ind w:left="-360"/>
        <w:rPr>
          <w:rFonts w:asciiTheme="minorHAnsi" w:hAnsiTheme="minorHAnsi" w:cstheme="minorHAnsi"/>
        </w:rPr>
      </w:pPr>
      <w:r w:rsidRPr="00394F06">
        <w:rPr>
          <w:rFonts w:asciiTheme="minorHAnsi" w:hAnsiTheme="minorHAnsi" w:cstheme="minorHAnsi"/>
          <w:b/>
        </w:rPr>
        <w:t>Aim.</w:t>
      </w:r>
      <w:r w:rsidRPr="00394F06">
        <w:rPr>
          <w:rFonts w:asciiTheme="minorHAnsi" w:hAnsiTheme="minorHAnsi" w:cstheme="minorHAnsi"/>
        </w:rPr>
        <w:t xml:space="preserve"> The aim of this SOP is to detail:</w:t>
      </w:r>
    </w:p>
    <w:p w:rsidR="00D87810" w:rsidRPr="00394F06" w:rsidRDefault="00D87810" w:rsidP="00D87810">
      <w:pPr>
        <w:pStyle w:val="ListParagraph"/>
        <w:ind w:left="-360"/>
        <w:rPr>
          <w:rFonts w:asciiTheme="minorHAnsi" w:hAnsiTheme="minorHAnsi" w:cstheme="minorHAnsi"/>
        </w:rPr>
      </w:pPr>
    </w:p>
    <w:p w:rsidR="00D87810" w:rsidRPr="00394F06" w:rsidRDefault="00D87810" w:rsidP="00D87810">
      <w:pPr>
        <w:pStyle w:val="ListParagraph"/>
        <w:numPr>
          <w:ilvl w:val="0"/>
          <w:numId w:val="2"/>
        </w:numPr>
        <w:rPr>
          <w:rFonts w:asciiTheme="minorHAnsi" w:hAnsiTheme="minorHAnsi" w:cstheme="minorHAnsi"/>
        </w:rPr>
      </w:pPr>
      <w:r w:rsidRPr="00394F06">
        <w:rPr>
          <w:rFonts w:asciiTheme="minorHAnsi" w:hAnsiTheme="minorHAnsi" w:cstheme="minorHAnsi"/>
        </w:rPr>
        <w:t>The criteria for making each Award.</w:t>
      </w:r>
    </w:p>
    <w:p w:rsidR="00D87810" w:rsidRPr="00394F06" w:rsidRDefault="00D87810" w:rsidP="00D87810">
      <w:pPr>
        <w:pStyle w:val="ListParagraph"/>
        <w:numPr>
          <w:ilvl w:val="0"/>
          <w:numId w:val="2"/>
        </w:numPr>
        <w:rPr>
          <w:rFonts w:asciiTheme="minorHAnsi" w:hAnsiTheme="minorHAnsi" w:cstheme="minorHAnsi"/>
        </w:rPr>
      </w:pPr>
      <w:r w:rsidRPr="00394F06">
        <w:rPr>
          <w:rFonts w:asciiTheme="minorHAnsi" w:hAnsiTheme="minorHAnsi" w:cstheme="minorHAnsi"/>
        </w:rPr>
        <w:t>The process for approving each Award.</w:t>
      </w:r>
    </w:p>
    <w:p w:rsidR="00D87810" w:rsidRPr="00394F06" w:rsidRDefault="00D87810" w:rsidP="00D87810">
      <w:pPr>
        <w:pStyle w:val="ListParagraph"/>
        <w:numPr>
          <w:ilvl w:val="0"/>
          <w:numId w:val="2"/>
        </w:numPr>
        <w:rPr>
          <w:rFonts w:asciiTheme="minorHAnsi" w:hAnsiTheme="minorHAnsi" w:cstheme="minorHAnsi"/>
        </w:rPr>
      </w:pPr>
      <w:r w:rsidRPr="00394F06">
        <w:rPr>
          <w:rFonts w:asciiTheme="minorHAnsi" w:hAnsiTheme="minorHAnsi" w:cstheme="minorHAnsi"/>
        </w:rPr>
        <w:t xml:space="preserve"> The form of each Award.</w:t>
      </w:r>
    </w:p>
    <w:p w:rsidR="00D87810" w:rsidRPr="00394F06" w:rsidRDefault="00D87810" w:rsidP="00D87810">
      <w:pPr>
        <w:pStyle w:val="ListParagraph"/>
        <w:ind w:left="-360"/>
        <w:rPr>
          <w:rFonts w:asciiTheme="minorHAnsi" w:hAnsiTheme="minorHAnsi" w:cstheme="minorHAnsi"/>
        </w:rPr>
      </w:pPr>
      <w:r w:rsidRPr="00394F06">
        <w:rPr>
          <w:rFonts w:asciiTheme="minorHAnsi" w:hAnsiTheme="minorHAnsi" w:cstheme="minorHAnsi"/>
        </w:rPr>
        <w:t xml:space="preserve">  </w:t>
      </w:r>
    </w:p>
    <w:p w:rsidR="00D87810" w:rsidRPr="00394F06" w:rsidRDefault="00D87810" w:rsidP="00D87810">
      <w:pPr>
        <w:pStyle w:val="ListParagraph"/>
        <w:ind w:left="-360"/>
        <w:rPr>
          <w:rFonts w:asciiTheme="minorHAnsi" w:hAnsiTheme="minorHAnsi" w:cstheme="minorHAnsi"/>
          <w:b/>
          <w:u w:val="single"/>
        </w:rPr>
      </w:pPr>
      <w:r w:rsidRPr="00394F06">
        <w:rPr>
          <w:rFonts w:asciiTheme="minorHAnsi" w:hAnsiTheme="minorHAnsi" w:cstheme="minorHAnsi"/>
          <w:b/>
          <w:u w:val="single"/>
        </w:rPr>
        <w:t>LEVEL ONE AWARD – LIFE MEMBERSHIP</w:t>
      </w:r>
    </w:p>
    <w:p w:rsidR="00D87810" w:rsidRPr="00394F06" w:rsidRDefault="00D87810" w:rsidP="00D87810">
      <w:pPr>
        <w:pStyle w:val="ListParagraph"/>
        <w:ind w:left="-360"/>
        <w:rPr>
          <w:rFonts w:asciiTheme="minorHAnsi" w:hAnsiTheme="minorHAnsi" w:cstheme="minorHAnsi"/>
          <w:b/>
          <w:u w:val="single"/>
        </w:rPr>
      </w:pPr>
    </w:p>
    <w:p w:rsidR="00D87810" w:rsidRPr="00394F06" w:rsidRDefault="00D87810" w:rsidP="00D87810">
      <w:pPr>
        <w:pStyle w:val="ListParagraph"/>
        <w:ind w:left="-360"/>
        <w:rPr>
          <w:rFonts w:asciiTheme="minorHAnsi" w:hAnsiTheme="minorHAnsi" w:cstheme="minorHAnsi"/>
        </w:rPr>
      </w:pPr>
      <w:r w:rsidRPr="00394F06">
        <w:rPr>
          <w:rFonts w:asciiTheme="minorHAnsi" w:hAnsiTheme="minorHAnsi" w:cstheme="minorHAnsi"/>
          <w:b/>
        </w:rPr>
        <w:t>Criteria.</w:t>
      </w:r>
      <w:r w:rsidRPr="00394F06">
        <w:rPr>
          <w:rFonts w:asciiTheme="minorHAnsi" w:hAnsiTheme="minorHAnsi" w:cstheme="minorHAnsi"/>
        </w:rPr>
        <w:t xml:space="preserve">  Rule 4 (5) of the Association’s Rules, Classes of Members, details the criteria and conditions for awarding Life Membership.  This Award is presented to an ordinary member who has given outstanding service to the Association.  A high standard of either exemplary conduct or outstanding leadership are also factors for the presentation of this Award.  An ordinary member awarded Life Membership:</w:t>
      </w:r>
    </w:p>
    <w:p w:rsidR="00D87810" w:rsidRPr="00394F06" w:rsidRDefault="00D87810" w:rsidP="00D87810">
      <w:pPr>
        <w:pStyle w:val="ListParagraph"/>
        <w:ind w:left="-360"/>
        <w:rPr>
          <w:rFonts w:asciiTheme="minorHAnsi" w:hAnsiTheme="minorHAnsi" w:cstheme="minorHAnsi"/>
        </w:rPr>
      </w:pPr>
    </w:p>
    <w:p w:rsidR="00D87810" w:rsidRPr="00394F06" w:rsidRDefault="00D87810" w:rsidP="00D87810">
      <w:pPr>
        <w:pStyle w:val="ListParagraph"/>
        <w:numPr>
          <w:ilvl w:val="0"/>
          <w:numId w:val="3"/>
        </w:numPr>
        <w:rPr>
          <w:rFonts w:asciiTheme="minorHAnsi" w:hAnsiTheme="minorHAnsi" w:cstheme="minorHAnsi"/>
        </w:rPr>
      </w:pPr>
      <w:r w:rsidRPr="00394F06">
        <w:rPr>
          <w:rFonts w:asciiTheme="minorHAnsi" w:hAnsiTheme="minorHAnsi" w:cstheme="minorHAnsi"/>
        </w:rPr>
        <w:t>Retains the rights of an ordinary member.</w:t>
      </w:r>
    </w:p>
    <w:p w:rsidR="00D87810" w:rsidRPr="00394F06" w:rsidRDefault="00D87810" w:rsidP="00D87810">
      <w:pPr>
        <w:pStyle w:val="ListParagraph"/>
        <w:numPr>
          <w:ilvl w:val="0"/>
          <w:numId w:val="3"/>
        </w:numPr>
        <w:rPr>
          <w:rFonts w:asciiTheme="minorHAnsi" w:hAnsiTheme="minorHAnsi" w:cstheme="minorHAnsi"/>
        </w:rPr>
      </w:pPr>
      <w:r w:rsidRPr="00394F06">
        <w:rPr>
          <w:rFonts w:asciiTheme="minorHAnsi" w:hAnsiTheme="minorHAnsi" w:cstheme="minorHAnsi"/>
        </w:rPr>
        <w:t>Is not required to pay subscriptions to the Association.</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Approval Process.</w:t>
      </w:r>
      <w:r w:rsidRPr="00394F06">
        <w:rPr>
          <w:rFonts w:asciiTheme="minorHAnsi" w:hAnsiTheme="minorHAnsi" w:cstheme="minorHAnsi"/>
        </w:rPr>
        <w:t xml:space="preserve">  An ordinary member of the Association may nominate another ordinary member for Life Membership.  The nomination is to be made to the Management Committee using the attached Nomination Form.  A two-thirds majority of the Management Committee is required to approve a nomination for Life Membership.</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Form of the Award.</w:t>
      </w:r>
      <w:r w:rsidRPr="00394F06">
        <w:rPr>
          <w:rFonts w:asciiTheme="minorHAnsi" w:hAnsiTheme="minorHAnsi" w:cstheme="minorHAnsi"/>
        </w:rPr>
        <w:t xml:space="preserve"> The Award of Life Membership shall be recognized at an appropriate public occasion by the presentation of:</w:t>
      </w:r>
    </w:p>
    <w:p w:rsidR="00D87810" w:rsidRPr="00394F06" w:rsidRDefault="00D87810" w:rsidP="00D87810">
      <w:pPr>
        <w:pStyle w:val="ListParagraph"/>
        <w:numPr>
          <w:ilvl w:val="0"/>
          <w:numId w:val="5"/>
        </w:numPr>
        <w:rPr>
          <w:rFonts w:asciiTheme="minorHAnsi" w:hAnsiTheme="minorHAnsi" w:cstheme="minorHAnsi"/>
        </w:rPr>
      </w:pPr>
      <w:r w:rsidRPr="00394F06">
        <w:rPr>
          <w:rFonts w:asciiTheme="minorHAnsi" w:hAnsiTheme="minorHAnsi" w:cstheme="minorHAnsi"/>
        </w:rPr>
        <w:t xml:space="preserve">A Life Member’s Badge.  </w:t>
      </w:r>
    </w:p>
    <w:p w:rsidR="00D87810" w:rsidRPr="00394F06" w:rsidRDefault="00D87810" w:rsidP="00D87810">
      <w:pPr>
        <w:pStyle w:val="ListParagraph"/>
        <w:numPr>
          <w:ilvl w:val="0"/>
          <w:numId w:val="5"/>
        </w:numPr>
        <w:rPr>
          <w:rFonts w:asciiTheme="minorHAnsi" w:hAnsiTheme="minorHAnsi" w:cstheme="minorHAnsi"/>
        </w:rPr>
      </w:pPr>
      <w:r w:rsidRPr="00394F06">
        <w:rPr>
          <w:rFonts w:asciiTheme="minorHAnsi" w:hAnsiTheme="minorHAnsi" w:cstheme="minorHAnsi"/>
        </w:rPr>
        <w:t>A Certificate of Life Membership.</w:t>
      </w:r>
    </w:p>
    <w:p w:rsidR="00D87810" w:rsidRPr="00394F06" w:rsidRDefault="00D87810" w:rsidP="00D87810">
      <w:pPr>
        <w:pStyle w:val="ListParagraph"/>
        <w:numPr>
          <w:ilvl w:val="0"/>
          <w:numId w:val="5"/>
        </w:numPr>
        <w:rPr>
          <w:rFonts w:asciiTheme="minorHAnsi" w:hAnsiTheme="minorHAnsi" w:cstheme="minorHAnsi"/>
        </w:rPr>
      </w:pPr>
      <w:r w:rsidRPr="00394F06">
        <w:rPr>
          <w:rFonts w:asciiTheme="minorHAnsi" w:hAnsiTheme="minorHAnsi" w:cstheme="minorHAnsi"/>
        </w:rPr>
        <w:t>An Australian Army Modern Digger Figurine</w:t>
      </w:r>
      <w:r w:rsidR="001A726B" w:rsidRPr="00394F06">
        <w:rPr>
          <w:rFonts w:asciiTheme="minorHAnsi" w:hAnsiTheme="minorHAnsi" w:cstheme="minorHAnsi"/>
        </w:rPr>
        <w:t xml:space="preserve"> or equivalent</w:t>
      </w:r>
      <w:r w:rsidRPr="00394F06">
        <w:rPr>
          <w:rFonts w:asciiTheme="minorHAnsi" w:hAnsiTheme="minorHAnsi" w:cstheme="minorHAnsi"/>
        </w:rPr>
        <w:t>, for each Life Membership Awarded from 30</w:t>
      </w:r>
      <w:r w:rsidRPr="00394F06">
        <w:rPr>
          <w:rFonts w:asciiTheme="minorHAnsi" w:hAnsiTheme="minorHAnsi" w:cstheme="minorHAnsi"/>
          <w:vertAlign w:val="superscript"/>
        </w:rPr>
        <w:t>th</w:t>
      </w:r>
      <w:r w:rsidRPr="00394F06">
        <w:rPr>
          <w:rFonts w:asciiTheme="minorHAnsi" w:hAnsiTheme="minorHAnsi" w:cstheme="minorHAnsi"/>
        </w:rPr>
        <w:t xml:space="preserve"> September, 2020.</w:t>
      </w:r>
    </w:p>
    <w:p w:rsidR="00D87810" w:rsidRPr="00394F06" w:rsidRDefault="00D87810" w:rsidP="00D87810">
      <w:pPr>
        <w:ind w:left="-360"/>
        <w:rPr>
          <w:rFonts w:asciiTheme="minorHAnsi" w:hAnsiTheme="minorHAnsi" w:cstheme="minorHAnsi"/>
          <w:b/>
          <w:u w:val="single"/>
        </w:rPr>
      </w:pPr>
    </w:p>
    <w:p w:rsidR="00D87810" w:rsidRPr="00394F06" w:rsidRDefault="00D87810" w:rsidP="00D87810">
      <w:pPr>
        <w:ind w:left="-360"/>
        <w:rPr>
          <w:rFonts w:asciiTheme="minorHAnsi" w:hAnsiTheme="minorHAnsi" w:cstheme="minorHAnsi"/>
          <w:b/>
          <w:u w:val="single"/>
        </w:rPr>
      </w:pPr>
    </w:p>
    <w:p w:rsidR="00D87810" w:rsidRPr="00394F06" w:rsidRDefault="00D87810" w:rsidP="00D87810">
      <w:pPr>
        <w:ind w:left="-360"/>
        <w:rPr>
          <w:rFonts w:asciiTheme="minorHAnsi" w:hAnsiTheme="minorHAnsi" w:cstheme="minorHAnsi"/>
          <w:b/>
          <w:u w:val="single"/>
        </w:rPr>
      </w:pPr>
      <w:r w:rsidRPr="00394F06">
        <w:rPr>
          <w:rFonts w:asciiTheme="minorHAnsi" w:hAnsiTheme="minorHAnsi" w:cstheme="minorHAnsi"/>
          <w:b/>
          <w:u w:val="single"/>
        </w:rPr>
        <w:lastRenderedPageBreak/>
        <w:t>LEVEL TWO AWARD - AUSTRALIAN ARMY MODERN DIGGER FIGURINE</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Criteria</w:t>
      </w:r>
      <w:r w:rsidRPr="00394F06">
        <w:rPr>
          <w:rFonts w:asciiTheme="minorHAnsi" w:hAnsiTheme="minorHAnsi" w:cstheme="minorHAnsi"/>
        </w:rPr>
        <w:t>. This Award is presented to an ordinary member, associate member, honorary member, life member or non-member of the Association who has carried out, over an extended period of time, projects and tasks with great efficiency, effectiveness and achieved outstanding results.  A high standard of either exemplary conduct or outstanding leadership are also factors for the presentation of this Award.</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Approval Process</w:t>
      </w:r>
      <w:r w:rsidRPr="00394F06">
        <w:rPr>
          <w:rFonts w:asciiTheme="minorHAnsi" w:hAnsiTheme="minorHAnsi" w:cstheme="minorHAnsi"/>
        </w:rPr>
        <w:t>. An ordinary member of the Association may nominate any of the persons detailed in the Criteria above for the Award of an Australian Army Modern Digger Figurine</w:t>
      </w:r>
      <w:r w:rsidR="001A726B" w:rsidRPr="00394F06">
        <w:rPr>
          <w:rFonts w:asciiTheme="minorHAnsi" w:hAnsiTheme="minorHAnsi" w:cstheme="minorHAnsi"/>
        </w:rPr>
        <w:t xml:space="preserve"> or equivalent</w:t>
      </w:r>
      <w:r w:rsidRPr="00394F06">
        <w:rPr>
          <w:rFonts w:asciiTheme="minorHAnsi" w:hAnsiTheme="minorHAnsi" w:cstheme="minorHAnsi"/>
        </w:rPr>
        <w:t>.  The nomination is to be made to the Management Committee using the attached Nomination Form.  A simple majority of the Management Committee is required to approve a nomination for the Award of an Australian Army Modern Digger Figurine</w:t>
      </w:r>
      <w:r w:rsidR="001A726B" w:rsidRPr="00394F06">
        <w:rPr>
          <w:rFonts w:asciiTheme="minorHAnsi" w:hAnsiTheme="minorHAnsi" w:cstheme="minorHAnsi"/>
        </w:rPr>
        <w:t xml:space="preserve"> or equivalent.</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Form of the Award</w:t>
      </w:r>
      <w:r w:rsidRPr="00394F06">
        <w:rPr>
          <w:rFonts w:asciiTheme="minorHAnsi" w:hAnsiTheme="minorHAnsi" w:cstheme="minorHAnsi"/>
        </w:rPr>
        <w:t xml:space="preserve">. The Australian Army Modern Digger Figurine </w:t>
      </w:r>
      <w:r w:rsidR="001A726B" w:rsidRPr="00394F06">
        <w:rPr>
          <w:rFonts w:asciiTheme="minorHAnsi" w:hAnsiTheme="minorHAnsi" w:cstheme="minorHAnsi"/>
        </w:rPr>
        <w:t xml:space="preserve">or equivalent </w:t>
      </w:r>
      <w:r w:rsidRPr="00394F06">
        <w:rPr>
          <w:rFonts w:asciiTheme="minorHAnsi" w:hAnsiTheme="minorHAnsi" w:cstheme="minorHAnsi"/>
        </w:rPr>
        <w:t>shall be presented at an appropriate public occasion.</w:t>
      </w:r>
    </w:p>
    <w:p w:rsidR="00D87810" w:rsidRPr="00394F06" w:rsidRDefault="00D87810" w:rsidP="00D87810">
      <w:pPr>
        <w:ind w:left="-360"/>
        <w:rPr>
          <w:rFonts w:asciiTheme="minorHAnsi" w:hAnsiTheme="minorHAnsi" w:cstheme="minorHAnsi"/>
          <w:b/>
          <w:u w:val="single"/>
        </w:rPr>
      </w:pPr>
      <w:r w:rsidRPr="00394F06">
        <w:rPr>
          <w:rFonts w:asciiTheme="minorHAnsi" w:hAnsiTheme="minorHAnsi" w:cstheme="minorHAnsi"/>
          <w:b/>
          <w:u w:val="single"/>
        </w:rPr>
        <w:t>LEVEL THREE AWARD –OUTSTANDING SERVICE AWARD (THE QUIET ACHIEVER AWARD)</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Criteria.</w:t>
      </w:r>
      <w:r w:rsidRPr="00394F06">
        <w:rPr>
          <w:rFonts w:asciiTheme="minorHAnsi" w:hAnsiTheme="minorHAnsi" w:cstheme="minorHAnsi"/>
        </w:rPr>
        <w:t xml:space="preserve"> This Award is presented to an ordinary member, associate member, honorary member, life member or non-member of the Association who has demonstrated the ability to achieve tasks through diligent application without seeking wider acknowledgement.  The demonstrated ability to solve problems, achieve innovative outcomes whilst inspiring others are also the criteria for this Award.  A high standard of exemplary conduct is also a factor for the presentation of this Award.</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Approval Process.</w:t>
      </w:r>
      <w:r w:rsidRPr="00394F06">
        <w:rPr>
          <w:rFonts w:asciiTheme="minorHAnsi" w:hAnsiTheme="minorHAnsi" w:cstheme="minorHAnsi"/>
        </w:rPr>
        <w:t xml:space="preserve">  An ordinary member of the Association may nominate any of the persons detailed in the Criteria above for the Meritorious Award.  The nomination is to be made to the Management Committee using the attached Nomination Form.  A simple majority of the Management Committee is required to approve a nomination for a Meritorious Award.   </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Form of the Award</w:t>
      </w:r>
      <w:r w:rsidRPr="00394F06">
        <w:rPr>
          <w:rFonts w:asciiTheme="minorHAnsi" w:hAnsiTheme="minorHAnsi" w:cstheme="minorHAnsi"/>
        </w:rPr>
        <w:t>. An Outstanding Service Award Certificate shall be presented at an appropriate public occasion.</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AWARD PROCESS – KEY TIMINGS</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rPr>
        <w:t>A Nomination Form may be submitted at any time.  However, in each calendar year the cut-off date will be the 30</w:t>
      </w:r>
      <w:r w:rsidRPr="00394F06">
        <w:rPr>
          <w:rFonts w:asciiTheme="minorHAnsi" w:hAnsiTheme="minorHAnsi" w:cstheme="minorHAnsi"/>
          <w:vertAlign w:val="superscript"/>
        </w:rPr>
        <w:t>th</w:t>
      </w:r>
      <w:r w:rsidRPr="00394F06">
        <w:rPr>
          <w:rFonts w:asciiTheme="minorHAnsi" w:hAnsiTheme="minorHAnsi" w:cstheme="minorHAnsi"/>
        </w:rPr>
        <w:t xml:space="preserve"> June each year.  All nominations received up to 30</w:t>
      </w:r>
      <w:r w:rsidRPr="00394F06">
        <w:rPr>
          <w:rFonts w:asciiTheme="minorHAnsi" w:hAnsiTheme="minorHAnsi" w:cstheme="minorHAnsi"/>
          <w:vertAlign w:val="superscript"/>
        </w:rPr>
        <w:t>th</w:t>
      </w:r>
      <w:r w:rsidRPr="00394F06">
        <w:rPr>
          <w:rFonts w:asciiTheme="minorHAnsi" w:hAnsiTheme="minorHAnsi" w:cstheme="minorHAnsi"/>
        </w:rPr>
        <w:t xml:space="preserve"> June will be considered at the next Management Committee Meeting and normally all Awards will be announced at the Annual General Meeting/Annual Reunion.  On each nomination, once the Management Committee has made a decision, no further representations will be considered.</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Conclusion.</w:t>
      </w:r>
      <w:r w:rsidRPr="00394F06">
        <w:rPr>
          <w:rFonts w:asciiTheme="minorHAnsi" w:hAnsiTheme="minorHAnsi" w:cstheme="minorHAnsi"/>
        </w:rPr>
        <w:t xml:space="preserve"> The presentation of Service Awards is a tangible way for the Association to publicly recognize high standards of service, exemplary conduct and outstanding leadership by an individual in supporting the Association.</w:t>
      </w:r>
    </w:p>
    <w:p w:rsidR="00D87810" w:rsidRPr="00394F06" w:rsidRDefault="00D87810" w:rsidP="00D87810">
      <w:pPr>
        <w:ind w:left="-360"/>
        <w:rPr>
          <w:rFonts w:asciiTheme="minorHAnsi" w:hAnsiTheme="minorHAnsi" w:cstheme="minorHAnsi"/>
          <w:b/>
          <w:u w:val="single"/>
        </w:rPr>
      </w:pPr>
      <w:r w:rsidRPr="00394F06">
        <w:rPr>
          <w:rFonts w:asciiTheme="minorHAnsi" w:hAnsiTheme="minorHAnsi" w:cstheme="minorHAnsi"/>
          <w:b/>
        </w:rPr>
        <w:t>Review.</w:t>
      </w:r>
      <w:r w:rsidRPr="00394F06">
        <w:rPr>
          <w:rFonts w:asciiTheme="minorHAnsi" w:hAnsiTheme="minorHAnsi" w:cstheme="minorHAnsi"/>
        </w:rPr>
        <w:t xml:space="preserve"> This SOP is to be reviewed two years from the current version date unless circumstances require an earlier review.   </w:t>
      </w:r>
      <w:r w:rsidRPr="00394F06">
        <w:rPr>
          <w:rFonts w:asciiTheme="minorHAnsi" w:hAnsiTheme="minorHAnsi" w:cstheme="minorHAnsi"/>
          <w:b/>
          <w:u w:val="single"/>
        </w:rPr>
        <w:t xml:space="preserve"> </w:t>
      </w:r>
    </w:p>
    <w:p w:rsidR="00D87810" w:rsidRPr="00394F06" w:rsidRDefault="00D87810" w:rsidP="00D87810">
      <w:pPr>
        <w:ind w:left="-360"/>
        <w:rPr>
          <w:rFonts w:asciiTheme="minorHAnsi" w:hAnsiTheme="minorHAnsi" w:cstheme="minorHAnsi"/>
        </w:rPr>
      </w:pPr>
      <w:r w:rsidRPr="00394F06">
        <w:rPr>
          <w:rFonts w:asciiTheme="minorHAnsi" w:hAnsiTheme="minorHAnsi" w:cstheme="minorHAnsi"/>
          <w:b/>
        </w:rPr>
        <w:t>Attachment No. 1</w:t>
      </w:r>
      <w:r w:rsidRPr="00394F06">
        <w:rPr>
          <w:rFonts w:asciiTheme="minorHAnsi" w:hAnsiTheme="minorHAnsi" w:cstheme="minorHAnsi"/>
        </w:rPr>
        <w:t>: Nomination Form.</w:t>
      </w:r>
    </w:p>
    <w:p w:rsidR="00D87810" w:rsidRPr="00394F06" w:rsidRDefault="00D87810" w:rsidP="00D87810">
      <w:pPr>
        <w:ind w:left="-360"/>
        <w:jc w:val="center"/>
        <w:rPr>
          <w:rFonts w:asciiTheme="minorHAnsi" w:hAnsiTheme="minorHAnsi" w:cstheme="minorHAnsi"/>
        </w:rPr>
      </w:pPr>
    </w:p>
    <w:p w:rsidR="00D87810" w:rsidRPr="00394F06" w:rsidRDefault="00D87810" w:rsidP="00D87810">
      <w:pPr>
        <w:ind w:left="-360"/>
        <w:jc w:val="center"/>
        <w:rPr>
          <w:rFonts w:asciiTheme="minorHAnsi" w:hAnsiTheme="minorHAnsi" w:cstheme="minorHAnsi"/>
        </w:rPr>
      </w:pPr>
    </w:p>
    <w:p w:rsidR="00D87810" w:rsidRPr="00394F06" w:rsidRDefault="00D87810" w:rsidP="00D87810">
      <w:pPr>
        <w:rPr>
          <w:rFonts w:asciiTheme="minorHAnsi" w:hAnsiTheme="minorHAnsi" w:cstheme="minorHAnsi"/>
        </w:rPr>
      </w:pPr>
    </w:p>
    <w:p w:rsidR="00D87810" w:rsidRPr="00394F06" w:rsidRDefault="00D87810" w:rsidP="00D87810">
      <w:pPr>
        <w:ind w:left="-360"/>
        <w:jc w:val="center"/>
        <w:rPr>
          <w:rFonts w:asciiTheme="minorHAnsi" w:hAnsiTheme="minorHAnsi" w:cstheme="minorHAnsi"/>
        </w:rPr>
      </w:pPr>
      <w:r w:rsidRPr="00394F06">
        <w:rPr>
          <w:rFonts w:asciiTheme="minorHAnsi" w:hAnsiTheme="minorHAnsi" w:cstheme="minorHAnsi"/>
        </w:rPr>
        <w:lastRenderedPageBreak/>
        <w:t>2</w:t>
      </w:r>
      <w:r w:rsidRPr="00394F06">
        <w:rPr>
          <w:rFonts w:asciiTheme="minorHAnsi" w:hAnsiTheme="minorHAnsi" w:cstheme="minorHAnsi"/>
          <w:vertAlign w:val="superscript"/>
        </w:rPr>
        <w:t>nd</w:t>
      </w:r>
      <w:r w:rsidRPr="00394F06">
        <w:rPr>
          <w:rFonts w:asciiTheme="minorHAnsi" w:hAnsiTheme="minorHAnsi" w:cstheme="minorHAnsi"/>
        </w:rPr>
        <w:t xml:space="preserve"> Battalion Royal Australian Regiment Association, Inc</w:t>
      </w:r>
    </w:p>
    <w:p w:rsidR="00D87810" w:rsidRPr="00394F06" w:rsidRDefault="00D87810" w:rsidP="00D87810">
      <w:pPr>
        <w:ind w:left="-360"/>
        <w:jc w:val="center"/>
        <w:rPr>
          <w:rFonts w:asciiTheme="minorHAnsi" w:hAnsiTheme="minorHAnsi" w:cstheme="minorHAnsi"/>
          <w:b/>
        </w:rPr>
      </w:pPr>
      <w:r w:rsidRPr="00394F06">
        <w:rPr>
          <w:rFonts w:asciiTheme="minorHAnsi" w:hAnsiTheme="minorHAnsi" w:cstheme="minorHAnsi"/>
          <w:b/>
        </w:rPr>
        <w:t>AWARDS FOR SERVICE TO THE ASSOCIATION</w:t>
      </w:r>
    </w:p>
    <w:p w:rsidR="00D87810" w:rsidRPr="00394F06" w:rsidRDefault="00D87810" w:rsidP="00D87810">
      <w:pPr>
        <w:ind w:left="-360"/>
        <w:jc w:val="center"/>
        <w:rPr>
          <w:rFonts w:asciiTheme="minorHAnsi" w:hAnsiTheme="minorHAnsi" w:cstheme="minorHAnsi"/>
          <w:b/>
        </w:rPr>
      </w:pPr>
      <w:r w:rsidRPr="00394F06">
        <w:rPr>
          <w:rFonts w:asciiTheme="minorHAnsi" w:hAnsiTheme="minorHAnsi" w:cstheme="minorHAnsi"/>
          <w:b/>
        </w:rPr>
        <w:t>NOMINATION FORM</w:t>
      </w: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 xml:space="preserve">Level of Award. </w:t>
      </w:r>
      <w:r w:rsidRPr="00394F06">
        <w:rPr>
          <w:rFonts w:asciiTheme="minorHAnsi" w:hAnsiTheme="minorHAnsi" w:cstheme="minorHAnsi"/>
        </w:rPr>
        <w:t>Nomination for Award of – (</w:t>
      </w:r>
      <w:r w:rsidRPr="00394F06">
        <w:rPr>
          <w:rFonts w:asciiTheme="minorHAnsi" w:hAnsiTheme="minorHAnsi" w:cstheme="minorHAnsi"/>
          <w:i/>
        </w:rPr>
        <w:t>delete not applicable)</w:t>
      </w:r>
    </w:p>
    <w:p w:rsidR="00D87810" w:rsidRPr="00394F06" w:rsidRDefault="00D87810" w:rsidP="00D87810">
      <w:pPr>
        <w:pStyle w:val="ListParagraph"/>
        <w:ind w:left="0"/>
        <w:rPr>
          <w:rFonts w:asciiTheme="minorHAnsi" w:hAnsiTheme="minorHAnsi" w:cstheme="minorHAnsi"/>
          <w:b/>
        </w:rPr>
      </w:pPr>
    </w:p>
    <w:p w:rsidR="00D87810" w:rsidRPr="00394F06" w:rsidRDefault="00D87810" w:rsidP="00D87810">
      <w:pPr>
        <w:pStyle w:val="ListParagraph"/>
        <w:ind w:left="0"/>
        <w:rPr>
          <w:rFonts w:asciiTheme="minorHAnsi" w:hAnsiTheme="minorHAnsi" w:cstheme="minorHAnsi"/>
          <w:b/>
        </w:rPr>
      </w:pPr>
      <w:r w:rsidRPr="00394F06">
        <w:rPr>
          <w:rFonts w:asciiTheme="minorHAnsi" w:hAnsiTheme="minorHAnsi" w:cstheme="minorHAnsi"/>
          <w:b/>
        </w:rPr>
        <w:t>Life Membership.</w:t>
      </w:r>
    </w:p>
    <w:p w:rsidR="00D87810" w:rsidRPr="00394F06" w:rsidRDefault="00D87810" w:rsidP="00D87810">
      <w:pPr>
        <w:pStyle w:val="ListParagraph"/>
        <w:ind w:left="0"/>
        <w:rPr>
          <w:rFonts w:asciiTheme="minorHAnsi" w:hAnsiTheme="minorHAnsi" w:cstheme="minorHAnsi"/>
          <w:b/>
        </w:rPr>
      </w:pPr>
      <w:r w:rsidRPr="00394F06">
        <w:rPr>
          <w:rFonts w:asciiTheme="minorHAnsi" w:hAnsiTheme="minorHAnsi" w:cstheme="minorHAnsi"/>
          <w:b/>
        </w:rPr>
        <w:t xml:space="preserve"> </w:t>
      </w:r>
    </w:p>
    <w:p w:rsidR="00D87810" w:rsidRPr="00394F06" w:rsidRDefault="00D87810" w:rsidP="00D87810">
      <w:pPr>
        <w:pStyle w:val="ListParagraph"/>
        <w:ind w:left="0"/>
        <w:rPr>
          <w:rFonts w:asciiTheme="minorHAnsi" w:hAnsiTheme="minorHAnsi" w:cstheme="minorHAnsi"/>
          <w:b/>
        </w:rPr>
      </w:pPr>
      <w:r w:rsidRPr="00394F06">
        <w:rPr>
          <w:rFonts w:asciiTheme="minorHAnsi" w:hAnsiTheme="minorHAnsi" w:cstheme="minorHAnsi"/>
          <w:b/>
        </w:rPr>
        <w:t>Australian Army Modern Digger Figurine</w:t>
      </w:r>
      <w:r w:rsidR="001A726B" w:rsidRPr="00394F06">
        <w:rPr>
          <w:rFonts w:asciiTheme="minorHAnsi" w:hAnsiTheme="minorHAnsi" w:cstheme="minorHAnsi"/>
        </w:rPr>
        <w:t xml:space="preserve"> or equivalent.</w:t>
      </w:r>
      <w:r w:rsidR="001A726B" w:rsidRPr="00394F06">
        <w:rPr>
          <w:rFonts w:asciiTheme="minorHAnsi" w:hAnsiTheme="minorHAnsi" w:cstheme="minorHAnsi"/>
          <w:b/>
        </w:rPr>
        <w:t xml:space="preserve"> </w:t>
      </w:r>
    </w:p>
    <w:p w:rsidR="00D87810" w:rsidRPr="00394F06" w:rsidRDefault="00D87810" w:rsidP="00D87810">
      <w:pPr>
        <w:pStyle w:val="ListParagraph"/>
        <w:ind w:left="0"/>
        <w:rPr>
          <w:rFonts w:asciiTheme="minorHAnsi" w:hAnsiTheme="minorHAnsi" w:cstheme="minorHAnsi"/>
          <w:b/>
        </w:rPr>
      </w:pPr>
    </w:p>
    <w:p w:rsidR="00D87810" w:rsidRPr="00394F06" w:rsidRDefault="00D87810" w:rsidP="00D87810">
      <w:pPr>
        <w:pStyle w:val="ListParagraph"/>
        <w:ind w:left="0"/>
        <w:rPr>
          <w:rFonts w:asciiTheme="minorHAnsi" w:hAnsiTheme="minorHAnsi" w:cstheme="minorHAnsi"/>
          <w:b/>
        </w:rPr>
      </w:pPr>
      <w:r w:rsidRPr="00394F06">
        <w:rPr>
          <w:rFonts w:asciiTheme="minorHAnsi" w:hAnsiTheme="minorHAnsi" w:cstheme="minorHAnsi"/>
          <w:b/>
        </w:rPr>
        <w:t>Outstanding Service Award.</w:t>
      </w:r>
    </w:p>
    <w:p w:rsidR="00D87810" w:rsidRPr="00394F06" w:rsidRDefault="00D87810" w:rsidP="00D87810">
      <w:pPr>
        <w:pStyle w:val="ListParagraph"/>
        <w:ind w:left="0"/>
        <w:rPr>
          <w:rFonts w:asciiTheme="minorHAnsi" w:hAnsiTheme="minorHAnsi" w:cstheme="minorHAnsi"/>
          <w:b/>
        </w:rPr>
      </w:pP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 xml:space="preserve">Nominee for Award </w:t>
      </w:r>
      <w:r w:rsidRPr="00394F06">
        <w:rPr>
          <w:rFonts w:asciiTheme="minorHAnsi" w:hAnsiTheme="minorHAnsi" w:cstheme="minorHAnsi"/>
        </w:rPr>
        <w:t>…………………………………………………..</w:t>
      </w:r>
      <w:r w:rsidRPr="00394F06">
        <w:rPr>
          <w:rFonts w:asciiTheme="minorHAnsi" w:hAnsiTheme="minorHAnsi" w:cstheme="minorHAnsi"/>
          <w:i/>
        </w:rPr>
        <w:t>(Name)</w:t>
      </w:r>
    </w:p>
    <w:p w:rsidR="00D87810" w:rsidRPr="00394F06" w:rsidRDefault="00D87810" w:rsidP="00D87810">
      <w:pPr>
        <w:pStyle w:val="ListParagraph"/>
        <w:ind w:left="0"/>
        <w:rPr>
          <w:rFonts w:asciiTheme="minorHAnsi" w:hAnsiTheme="minorHAnsi" w:cstheme="minorHAnsi"/>
          <w:b/>
        </w:rPr>
      </w:pPr>
    </w:p>
    <w:p w:rsidR="00D87810" w:rsidRPr="00394F06" w:rsidRDefault="00D87810" w:rsidP="00D87810">
      <w:pPr>
        <w:pStyle w:val="ListParagraph"/>
        <w:numPr>
          <w:ilvl w:val="0"/>
          <w:numId w:val="15"/>
        </w:numPr>
        <w:rPr>
          <w:rFonts w:asciiTheme="minorHAnsi" w:hAnsiTheme="minorHAnsi" w:cstheme="minorHAnsi"/>
          <w:i/>
        </w:rPr>
      </w:pPr>
      <w:r w:rsidRPr="00394F06">
        <w:rPr>
          <w:rFonts w:asciiTheme="minorHAnsi" w:hAnsiTheme="minorHAnsi" w:cstheme="minorHAnsi"/>
          <w:b/>
        </w:rPr>
        <w:t xml:space="preserve"> Statement in Support of Nomination.  </w:t>
      </w:r>
      <w:r w:rsidRPr="00394F06">
        <w:rPr>
          <w:rFonts w:asciiTheme="minorHAnsi" w:hAnsiTheme="minorHAnsi" w:cstheme="minorHAnsi"/>
        </w:rPr>
        <w:t>(C</w:t>
      </w:r>
      <w:r w:rsidRPr="00394F06">
        <w:rPr>
          <w:rFonts w:asciiTheme="minorHAnsi" w:hAnsiTheme="minorHAnsi" w:cstheme="minorHAnsi"/>
          <w:i/>
        </w:rPr>
        <w:t>onsiderations could include: how excelled, summary of contribution, over what time, what makes stand out from others, if insufficient space attach additional details).</w:t>
      </w:r>
    </w:p>
    <w:p w:rsidR="00D87810" w:rsidRPr="00394F06" w:rsidRDefault="00D87810" w:rsidP="00D87810">
      <w:pPr>
        <w:pStyle w:val="ListParagraph"/>
        <w:ind w:left="0"/>
        <w:rPr>
          <w:rFonts w:asciiTheme="minorHAnsi" w:hAnsiTheme="minorHAnsi" w:cstheme="minorHAnsi"/>
          <w:i/>
        </w:rPr>
      </w:pPr>
    </w:p>
    <w:p w:rsidR="00D87810" w:rsidRPr="00394F06" w:rsidRDefault="00D87810" w:rsidP="00D87810">
      <w:pPr>
        <w:pStyle w:val="ListParagraph"/>
        <w:rPr>
          <w:rFonts w:asciiTheme="minorHAnsi" w:hAnsiTheme="minorHAnsi" w:cstheme="minorHAnsi"/>
          <w:i/>
        </w:rPr>
      </w:pPr>
    </w:p>
    <w:p w:rsidR="00D87810" w:rsidRPr="00394F06" w:rsidRDefault="00D87810" w:rsidP="00D87810">
      <w:pPr>
        <w:pStyle w:val="ListParagraph"/>
        <w:rPr>
          <w:rFonts w:asciiTheme="minorHAnsi" w:hAnsiTheme="minorHAnsi" w:cstheme="minorHAnsi"/>
          <w:i/>
        </w:rPr>
      </w:pPr>
    </w:p>
    <w:p w:rsidR="00D87810" w:rsidRPr="00394F06" w:rsidRDefault="00D87810" w:rsidP="00D87810">
      <w:pPr>
        <w:pStyle w:val="ListParagraph"/>
        <w:rPr>
          <w:rFonts w:asciiTheme="minorHAnsi" w:hAnsiTheme="minorHAnsi" w:cstheme="minorHAnsi"/>
          <w:i/>
        </w:rPr>
      </w:pPr>
    </w:p>
    <w:p w:rsidR="00D87810" w:rsidRPr="00394F06" w:rsidRDefault="00D87810" w:rsidP="00D87810">
      <w:pPr>
        <w:pStyle w:val="ListParagraph"/>
        <w:ind w:left="0"/>
        <w:rPr>
          <w:rFonts w:asciiTheme="minorHAnsi" w:hAnsiTheme="minorHAnsi" w:cstheme="minorHAnsi"/>
          <w:i/>
        </w:rPr>
      </w:pP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 xml:space="preserve">Nominated by </w:t>
      </w:r>
      <w:r w:rsidRPr="00394F06">
        <w:rPr>
          <w:rFonts w:asciiTheme="minorHAnsi" w:hAnsiTheme="minorHAnsi" w:cstheme="minorHAnsi"/>
        </w:rPr>
        <w:t>…………………………………………………………(</w:t>
      </w:r>
      <w:r w:rsidRPr="00394F06">
        <w:rPr>
          <w:rFonts w:asciiTheme="minorHAnsi" w:hAnsiTheme="minorHAnsi" w:cstheme="minorHAnsi"/>
          <w:i/>
        </w:rPr>
        <w:t>Name)</w:t>
      </w:r>
    </w:p>
    <w:p w:rsidR="00D87810" w:rsidRPr="00394F06" w:rsidRDefault="00D87810" w:rsidP="00D87810">
      <w:pPr>
        <w:rPr>
          <w:rFonts w:asciiTheme="minorHAnsi" w:hAnsiTheme="minorHAnsi" w:cstheme="minorHAnsi"/>
        </w:rPr>
      </w:pPr>
      <w:r w:rsidRPr="00394F06">
        <w:rPr>
          <w:rFonts w:asciiTheme="minorHAnsi" w:hAnsiTheme="minorHAnsi" w:cstheme="minorHAnsi"/>
          <w:b/>
        </w:rPr>
        <w:t xml:space="preserve">Telephone/Mobile </w:t>
      </w:r>
      <w:r w:rsidRPr="00394F06">
        <w:rPr>
          <w:rFonts w:asciiTheme="minorHAnsi" w:hAnsiTheme="minorHAnsi" w:cstheme="minorHAnsi"/>
        </w:rPr>
        <w:t>……………………………………………………..</w:t>
      </w:r>
    </w:p>
    <w:p w:rsidR="00D87810" w:rsidRPr="00394F06" w:rsidRDefault="00D87810" w:rsidP="00D87810">
      <w:pPr>
        <w:rPr>
          <w:rFonts w:asciiTheme="minorHAnsi" w:hAnsiTheme="minorHAnsi" w:cstheme="minorHAnsi"/>
        </w:rPr>
      </w:pPr>
      <w:r w:rsidRPr="00394F06">
        <w:rPr>
          <w:rFonts w:asciiTheme="minorHAnsi" w:hAnsiTheme="minorHAnsi" w:cstheme="minorHAnsi"/>
          <w:b/>
        </w:rPr>
        <w:t xml:space="preserve">Email </w:t>
      </w:r>
      <w:r w:rsidRPr="00394F06">
        <w:rPr>
          <w:rFonts w:asciiTheme="minorHAnsi" w:hAnsiTheme="minorHAnsi" w:cstheme="minorHAnsi"/>
        </w:rPr>
        <w:t>……………………………………………………………………..</w:t>
      </w:r>
    </w:p>
    <w:p w:rsidR="00D87810" w:rsidRPr="00394F06" w:rsidRDefault="00D87810" w:rsidP="00D87810">
      <w:pPr>
        <w:rPr>
          <w:rFonts w:asciiTheme="minorHAnsi" w:hAnsiTheme="minorHAnsi" w:cstheme="minorHAnsi"/>
          <w:b/>
        </w:rPr>
      </w:pPr>
      <w:r w:rsidRPr="00394F06">
        <w:rPr>
          <w:rFonts w:asciiTheme="minorHAnsi" w:hAnsiTheme="minorHAnsi" w:cstheme="minorHAnsi"/>
          <w:b/>
        </w:rPr>
        <w:t xml:space="preserve">Signature </w:t>
      </w:r>
      <w:r w:rsidRPr="00394F06">
        <w:rPr>
          <w:rFonts w:asciiTheme="minorHAnsi" w:hAnsiTheme="minorHAnsi" w:cstheme="minorHAnsi"/>
        </w:rPr>
        <w:t>………………………………………………………………..</w:t>
      </w:r>
    </w:p>
    <w:p w:rsidR="00D87810" w:rsidRPr="00394F06" w:rsidRDefault="00D87810" w:rsidP="00D87810">
      <w:pPr>
        <w:rPr>
          <w:rFonts w:asciiTheme="minorHAnsi" w:hAnsiTheme="minorHAnsi" w:cstheme="minorHAnsi"/>
        </w:rPr>
      </w:pPr>
      <w:r w:rsidRPr="00394F06">
        <w:rPr>
          <w:rFonts w:asciiTheme="minorHAnsi" w:hAnsiTheme="minorHAnsi" w:cstheme="minorHAnsi"/>
          <w:b/>
        </w:rPr>
        <w:t xml:space="preserve">Date </w:t>
      </w:r>
      <w:r w:rsidRPr="00394F06">
        <w:rPr>
          <w:rFonts w:asciiTheme="minorHAnsi" w:hAnsiTheme="minorHAnsi" w:cstheme="minorHAnsi"/>
        </w:rPr>
        <w:t>………………………………………………………………………</w:t>
      </w:r>
    </w:p>
    <w:p w:rsidR="00D87810" w:rsidRPr="00394F06" w:rsidRDefault="00D87810" w:rsidP="00D87810">
      <w:pPr>
        <w:pStyle w:val="ListParagraph"/>
        <w:numPr>
          <w:ilvl w:val="0"/>
          <w:numId w:val="15"/>
        </w:numPr>
        <w:rPr>
          <w:rFonts w:asciiTheme="minorHAnsi" w:hAnsiTheme="minorHAnsi" w:cstheme="minorHAnsi"/>
        </w:rPr>
      </w:pPr>
      <w:r w:rsidRPr="00394F06">
        <w:rPr>
          <w:rFonts w:asciiTheme="minorHAnsi" w:hAnsiTheme="minorHAnsi" w:cstheme="minorHAnsi"/>
          <w:b/>
        </w:rPr>
        <w:t xml:space="preserve">Seconded by </w:t>
      </w:r>
      <w:r w:rsidRPr="00394F06">
        <w:rPr>
          <w:rFonts w:asciiTheme="minorHAnsi" w:hAnsiTheme="minorHAnsi" w:cstheme="minorHAnsi"/>
        </w:rPr>
        <w:t>……………………………………………………………</w:t>
      </w:r>
      <w:r w:rsidRPr="00394F06">
        <w:rPr>
          <w:rFonts w:asciiTheme="minorHAnsi" w:hAnsiTheme="minorHAnsi" w:cstheme="minorHAnsi"/>
          <w:i/>
        </w:rPr>
        <w:t>(Name)</w:t>
      </w:r>
    </w:p>
    <w:p w:rsidR="00D87810" w:rsidRPr="00394F06" w:rsidRDefault="00D87810" w:rsidP="00D87810">
      <w:pPr>
        <w:pStyle w:val="ListParagraph"/>
        <w:ind w:left="0"/>
        <w:rPr>
          <w:rFonts w:asciiTheme="minorHAnsi" w:hAnsiTheme="minorHAnsi" w:cstheme="minorHAnsi"/>
          <w:b/>
        </w:rPr>
      </w:pPr>
    </w:p>
    <w:p w:rsidR="00D87810" w:rsidRPr="00394F06" w:rsidRDefault="00D87810" w:rsidP="00D87810">
      <w:pPr>
        <w:pStyle w:val="ListParagraph"/>
        <w:ind w:left="0"/>
        <w:rPr>
          <w:rFonts w:asciiTheme="minorHAnsi" w:hAnsiTheme="minorHAnsi" w:cstheme="minorHAnsi"/>
          <w:b/>
        </w:rPr>
      </w:pPr>
      <w:r w:rsidRPr="00394F06">
        <w:rPr>
          <w:rFonts w:asciiTheme="minorHAnsi" w:hAnsiTheme="minorHAnsi" w:cstheme="minorHAnsi"/>
          <w:b/>
        </w:rPr>
        <w:t xml:space="preserve">Telephone/Mobile </w:t>
      </w:r>
      <w:r w:rsidRPr="00394F06">
        <w:rPr>
          <w:rFonts w:asciiTheme="minorHAnsi" w:hAnsiTheme="minorHAnsi" w:cstheme="minorHAnsi"/>
        </w:rPr>
        <w:t>………………………………………………………</w:t>
      </w:r>
    </w:p>
    <w:p w:rsidR="00D87810" w:rsidRPr="00394F06" w:rsidRDefault="00D87810" w:rsidP="00D87810">
      <w:pPr>
        <w:pStyle w:val="ListParagraph"/>
        <w:ind w:left="0"/>
        <w:rPr>
          <w:rFonts w:asciiTheme="minorHAnsi" w:hAnsiTheme="minorHAnsi" w:cstheme="minorHAnsi"/>
          <w:b/>
        </w:rPr>
      </w:pPr>
    </w:p>
    <w:p w:rsidR="00D87810" w:rsidRPr="00394F06" w:rsidRDefault="00D87810" w:rsidP="00D87810">
      <w:pPr>
        <w:pStyle w:val="ListParagraph"/>
        <w:ind w:left="0"/>
        <w:rPr>
          <w:rFonts w:asciiTheme="minorHAnsi" w:hAnsiTheme="minorHAnsi" w:cstheme="minorHAnsi"/>
          <w:b/>
        </w:rPr>
      </w:pPr>
      <w:r w:rsidRPr="00394F06">
        <w:rPr>
          <w:rFonts w:asciiTheme="minorHAnsi" w:hAnsiTheme="minorHAnsi" w:cstheme="minorHAnsi"/>
          <w:b/>
        </w:rPr>
        <w:t xml:space="preserve">Email </w:t>
      </w:r>
      <w:r w:rsidRPr="00394F06">
        <w:rPr>
          <w:rFonts w:asciiTheme="minorHAnsi" w:hAnsiTheme="minorHAnsi" w:cstheme="minorHAnsi"/>
        </w:rPr>
        <w:t>………………………………………………………………………</w:t>
      </w:r>
      <w:r w:rsidRPr="00394F06">
        <w:rPr>
          <w:rFonts w:asciiTheme="minorHAnsi" w:hAnsiTheme="minorHAnsi" w:cstheme="minorHAnsi"/>
          <w:i/>
        </w:rPr>
        <w:t xml:space="preserve"> </w:t>
      </w:r>
      <w:r w:rsidRPr="00394F06">
        <w:rPr>
          <w:rFonts w:asciiTheme="minorHAnsi" w:hAnsiTheme="minorHAnsi" w:cstheme="minorHAnsi"/>
          <w:b/>
        </w:rPr>
        <w:t xml:space="preserve">  </w:t>
      </w:r>
    </w:p>
    <w:p w:rsidR="00D87810" w:rsidRPr="00394F06" w:rsidRDefault="00D87810" w:rsidP="00D87810">
      <w:pPr>
        <w:pStyle w:val="ListParagraph"/>
        <w:ind w:left="-360" w:firstLine="360"/>
        <w:rPr>
          <w:rFonts w:asciiTheme="minorHAnsi" w:hAnsiTheme="minorHAnsi" w:cstheme="minorHAnsi"/>
          <w:b/>
        </w:rPr>
      </w:pPr>
    </w:p>
    <w:p w:rsidR="00D87810" w:rsidRPr="00394F06" w:rsidRDefault="00D87810" w:rsidP="00D87810">
      <w:pPr>
        <w:pStyle w:val="ListParagraph"/>
        <w:ind w:left="-360" w:firstLine="360"/>
        <w:rPr>
          <w:rFonts w:asciiTheme="minorHAnsi" w:hAnsiTheme="minorHAnsi" w:cstheme="minorHAnsi"/>
        </w:rPr>
      </w:pPr>
      <w:r w:rsidRPr="00394F06">
        <w:rPr>
          <w:rFonts w:asciiTheme="minorHAnsi" w:hAnsiTheme="minorHAnsi" w:cstheme="minorHAnsi"/>
          <w:b/>
        </w:rPr>
        <w:t xml:space="preserve">Signature </w:t>
      </w:r>
      <w:r w:rsidRPr="00394F06">
        <w:rPr>
          <w:rFonts w:asciiTheme="minorHAnsi" w:hAnsiTheme="minorHAnsi" w:cstheme="minorHAnsi"/>
        </w:rPr>
        <w:t>…………………………………………………………………</w:t>
      </w:r>
    </w:p>
    <w:p w:rsidR="00D87810" w:rsidRPr="00394F06" w:rsidRDefault="00D87810" w:rsidP="00D87810">
      <w:pPr>
        <w:pStyle w:val="ListParagraph"/>
        <w:ind w:left="-360" w:firstLine="360"/>
        <w:rPr>
          <w:rFonts w:asciiTheme="minorHAnsi" w:hAnsiTheme="minorHAnsi" w:cstheme="minorHAnsi"/>
          <w:b/>
        </w:rPr>
      </w:pPr>
    </w:p>
    <w:p w:rsidR="00D87810" w:rsidRPr="00394F06" w:rsidRDefault="00D87810" w:rsidP="00D87810">
      <w:pPr>
        <w:pStyle w:val="ListParagraph"/>
        <w:ind w:left="-360" w:firstLine="360"/>
        <w:rPr>
          <w:rFonts w:asciiTheme="minorHAnsi" w:hAnsiTheme="minorHAnsi" w:cstheme="minorHAnsi"/>
          <w:b/>
        </w:rPr>
      </w:pPr>
      <w:r w:rsidRPr="00394F06">
        <w:rPr>
          <w:rFonts w:asciiTheme="minorHAnsi" w:hAnsiTheme="minorHAnsi" w:cstheme="minorHAnsi"/>
          <w:b/>
        </w:rPr>
        <w:t xml:space="preserve">Date </w:t>
      </w:r>
      <w:r w:rsidRPr="00394F06">
        <w:rPr>
          <w:rFonts w:asciiTheme="minorHAnsi" w:hAnsiTheme="minorHAnsi" w:cstheme="minorHAnsi"/>
        </w:rPr>
        <w:t>………………………………………………………………………..</w:t>
      </w:r>
    </w:p>
    <w:p w:rsidR="00D87810" w:rsidRPr="00394F06" w:rsidRDefault="00D87810" w:rsidP="00D87810">
      <w:pPr>
        <w:pStyle w:val="ListParagraph"/>
        <w:ind w:left="-360" w:firstLine="360"/>
        <w:rPr>
          <w:rFonts w:asciiTheme="minorHAnsi" w:hAnsiTheme="minorHAnsi" w:cstheme="minorHAnsi"/>
          <w:b/>
        </w:rPr>
      </w:pPr>
    </w:p>
    <w:p w:rsidR="00D87810" w:rsidRPr="00394F06" w:rsidRDefault="00D87810" w:rsidP="00D87810">
      <w:pPr>
        <w:pStyle w:val="ListParagraph"/>
        <w:ind w:left="-360"/>
        <w:jc w:val="center"/>
        <w:rPr>
          <w:rFonts w:asciiTheme="minorHAnsi" w:hAnsiTheme="minorHAnsi" w:cstheme="minorHAnsi"/>
          <w:b/>
          <w:u w:val="single"/>
        </w:rPr>
      </w:pPr>
      <w:r w:rsidRPr="00394F06">
        <w:rPr>
          <w:rFonts w:asciiTheme="minorHAnsi" w:hAnsiTheme="minorHAnsi" w:cstheme="minorHAnsi"/>
          <w:b/>
          <w:u w:val="single"/>
        </w:rPr>
        <w:t>FOR MANAGEMENT COMMITTEE USE ONLY</w:t>
      </w:r>
    </w:p>
    <w:p w:rsidR="00D87810" w:rsidRPr="00394F06" w:rsidRDefault="00D87810" w:rsidP="00D87810">
      <w:pPr>
        <w:pStyle w:val="ListParagraph"/>
        <w:ind w:left="-360"/>
        <w:jc w:val="center"/>
        <w:rPr>
          <w:rFonts w:asciiTheme="minorHAnsi" w:hAnsiTheme="minorHAnsi" w:cstheme="minorHAnsi"/>
          <w:b/>
          <w:u w:val="single"/>
        </w:rPr>
      </w:pP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 xml:space="preserve">Nomination Acknowledged </w:t>
      </w:r>
      <w:r w:rsidRPr="00394F06">
        <w:rPr>
          <w:rFonts w:asciiTheme="minorHAnsi" w:hAnsiTheme="minorHAnsi" w:cstheme="minorHAnsi"/>
        </w:rPr>
        <w:t>……………………………………………(</w:t>
      </w:r>
      <w:r w:rsidRPr="00394F06">
        <w:rPr>
          <w:rFonts w:asciiTheme="minorHAnsi" w:hAnsiTheme="minorHAnsi" w:cstheme="minorHAnsi"/>
          <w:i/>
        </w:rPr>
        <w:t>Date)</w:t>
      </w: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 xml:space="preserve">Nomination Tabled </w:t>
      </w:r>
      <w:r w:rsidRPr="00394F06">
        <w:rPr>
          <w:rFonts w:asciiTheme="minorHAnsi" w:hAnsiTheme="minorHAnsi" w:cstheme="minorHAnsi"/>
        </w:rPr>
        <w:t>………………………………………………………</w:t>
      </w:r>
      <w:r w:rsidR="00741089">
        <w:rPr>
          <w:rFonts w:asciiTheme="minorHAnsi" w:hAnsiTheme="minorHAnsi" w:cstheme="minorHAnsi"/>
        </w:rPr>
        <w:t>..</w:t>
      </w:r>
      <w:r w:rsidRPr="00394F06">
        <w:rPr>
          <w:rFonts w:asciiTheme="minorHAnsi" w:hAnsiTheme="minorHAnsi" w:cstheme="minorHAnsi"/>
        </w:rPr>
        <w:t>(</w:t>
      </w:r>
      <w:r w:rsidRPr="00394F06">
        <w:rPr>
          <w:rFonts w:asciiTheme="minorHAnsi" w:hAnsiTheme="minorHAnsi" w:cstheme="minorHAnsi"/>
          <w:i/>
        </w:rPr>
        <w:t>Date)</w:t>
      </w: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Committee Decision - APPROVED/NOT APPROVED</w:t>
      </w:r>
      <w:r w:rsidR="00741089">
        <w:rPr>
          <w:rFonts w:asciiTheme="minorHAnsi" w:hAnsiTheme="minorHAnsi" w:cstheme="minorHAnsi"/>
        </w:rPr>
        <w:t>……….</w:t>
      </w:r>
      <w:r w:rsidRPr="00394F06">
        <w:rPr>
          <w:rFonts w:asciiTheme="minorHAnsi" w:hAnsiTheme="minorHAnsi" w:cstheme="minorHAnsi"/>
        </w:rPr>
        <w:t>(</w:t>
      </w:r>
      <w:r w:rsidRPr="00394F06">
        <w:rPr>
          <w:rFonts w:asciiTheme="minorHAnsi" w:hAnsiTheme="minorHAnsi" w:cstheme="minorHAnsi"/>
          <w:i/>
        </w:rPr>
        <w:t>Date)</w:t>
      </w: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 xml:space="preserve">Nominator Advised </w:t>
      </w:r>
      <w:r w:rsidRPr="00394F06">
        <w:rPr>
          <w:rFonts w:asciiTheme="minorHAnsi" w:hAnsiTheme="minorHAnsi" w:cstheme="minorHAnsi"/>
        </w:rPr>
        <w:t>……………………………………………………….</w:t>
      </w:r>
      <w:r w:rsidR="00741089">
        <w:rPr>
          <w:rFonts w:asciiTheme="minorHAnsi" w:hAnsiTheme="minorHAnsi" w:cstheme="minorHAnsi"/>
        </w:rPr>
        <w:t>.</w:t>
      </w:r>
      <w:r w:rsidRPr="00394F06">
        <w:rPr>
          <w:rFonts w:asciiTheme="minorHAnsi" w:hAnsiTheme="minorHAnsi" w:cstheme="minorHAnsi"/>
          <w:i/>
        </w:rPr>
        <w:t>(Date)</w:t>
      </w: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 xml:space="preserve"> Nominee Advised …</w:t>
      </w:r>
      <w:r w:rsidRPr="00394F06">
        <w:rPr>
          <w:rFonts w:asciiTheme="minorHAnsi" w:hAnsiTheme="minorHAnsi" w:cstheme="minorHAnsi"/>
        </w:rPr>
        <w:t>……………………………………………………… (</w:t>
      </w:r>
      <w:r w:rsidRPr="00394F06">
        <w:rPr>
          <w:rFonts w:asciiTheme="minorHAnsi" w:hAnsiTheme="minorHAnsi" w:cstheme="minorHAnsi"/>
          <w:i/>
        </w:rPr>
        <w:t>Date)</w:t>
      </w:r>
    </w:p>
    <w:p w:rsidR="00D87810" w:rsidRPr="00394F06" w:rsidRDefault="00D87810" w:rsidP="00D87810">
      <w:pPr>
        <w:pStyle w:val="ListParagraph"/>
        <w:numPr>
          <w:ilvl w:val="0"/>
          <w:numId w:val="15"/>
        </w:numPr>
        <w:rPr>
          <w:rFonts w:asciiTheme="minorHAnsi" w:hAnsiTheme="minorHAnsi" w:cstheme="minorHAnsi"/>
          <w:b/>
        </w:rPr>
      </w:pPr>
      <w:r w:rsidRPr="00394F06">
        <w:rPr>
          <w:rFonts w:asciiTheme="minorHAnsi" w:hAnsiTheme="minorHAnsi" w:cstheme="minorHAnsi"/>
          <w:b/>
        </w:rPr>
        <w:t xml:space="preserve">Award Presented </w:t>
      </w:r>
      <w:r w:rsidRPr="00394F06">
        <w:rPr>
          <w:rFonts w:asciiTheme="minorHAnsi" w:hAnsiTheme="minorHAnsi" w:cstheme="minorHAnsi"/>
        </w:rPr>
        <w:t>………………………………………………………….. (</w:t>
      </w:r>
      <w:r w:rsidRPr="00394F06">
        <w:rPr>
          <w:rFonts w:asciiTheme="minorHAnsi" w:hAnsiTheme="minorHAnsi" w:cstheme="minorHAnsi"/>
          <w:i/>
        </w:rPr>
        <w:t>Date)</w:t>
      </w:r>
    </w:p>
    <w:bookmarkEnd w:id="0"/>
    <w:p w:rsidR="00D87810" w:rsidRPr="00394F06" w:rsidRDefault="00D87810" w:rsidP="00D87810">
      <w:pPr>
        <w:pStyle w:val="ListParagraph"/>
        <w:ind w:left="-360" w:firstLine="360"/>
        <w:rPr>
          <w:b/>
        </w:rPr>
      </w:pPr>
      <w:r w:rsidRPr="00394F06">
        <w:rPr>
          <w:b/>
        </w:rPr>
        <w:t xml:space="preserve"> </w:t>
      </w:r>
    </w:p>
    <w:sectPr w:rsidR="00D87810" w:rsidRPr="00394F06" w:rsidSect="000776AC">
      <w:footerReference w:type="even" r:id="rId7"/>
      <w:footerReference w:type="default" r:id="rId8"/>
      <w:pgSz w:w="11906" w:h="16838"/>
      <w:pgMar w:top="851"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E24" w:rsidRDefault="001E1E24" w:rsidP="006B1A0C">
      <w:pPr>
        <w:spacing w:after="0"/>
      </w:pPr>
      <w:r>
        <w:separator/>
      </w:r>
    </w:p>
  </w:endnote>
  <w:endnote w:type="continuationSeparator" w:id="0">
    <w:p w:rsidR="001E1E24" w:rsidRDefault="001E1E24" w:rsidP="006B1A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40" w:rsidRDefault="00555FAC" w:rsidP="00652DCB">
    <w:pPr>
      <w:pStyle w:val="Footer"/>
      <w:framePr w:wrap="around" w:vAnchor="text" w:hAnchor="margin" w:xAlign="right" w:y="1"/>
      <w:rPr>
        <w:rStyle w:val="PageNumber"/>
      </w:rPr>
    </w:pPr>
    <w:r>
      <w:rPr>
        <w:rStyle w:val="PageNumber"/>
      </w:rPr>
      <w:fldChar w:fldCharType="begin"/>
    </w:r>
    <w:r w:rsidR="000E1740">
      <w:rPr>
        <w:rStyle w:val="PageNumber"/>
      </w:rPr>
      <w:instrText xml:space="preserve">PAGE  </w:instrText>
    </w:r>
    <w:r>
      <w:rPr>
        <w:rStyle w:val="PageNumber"/>
      </w:rPr>
      <w:fldChar w:fldCharType="end"/>
    </w:r>
  </w:p>
  <w:p w:rsidR="000E1740" w:rsidRDefault="000E1740" w:rsidP="00077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40" w:rsidRDefault="00555FAC" w:rsidP="00652DCB">
    <w:pPr>
      <w:pStyle w:val="Footer"/>
      <w:framePr w:wrap="around" w:vAnchor="text" w:hAnchor="margin" w:xAlign="right" w:y="1"/>
      <w:rPr>
        <w:rStyle w:val="PageNumber"/>
      </w:rPr>
    </w:pPr>
    <w:r>
      <w:rPr>
        <w:rStyle w:val="PageNumber"/>
      </w:rPr>
      <w:fldChar w:fldCharType="begin"/>
    </w:r>
    <w:r w:rsidR="000E1740">
      <w:rPr>
        <w:rStyle w:val="PageNumber"/>
      </w:rPr>
      <w:instrText xml:space="preserve">PAGE  </w:instrText>
    </w:r>
    <w:r>
      <w:rPr>
        <w:rStyle w:val="PageNumber"/>
      </w:rPr>
      <w:fldChar w:fldCharType="separate"/>
    </w:r>
    <w:r w:rsidR="00741089">
      <w:rPr>
        <w:rStyle w:val="PageNumber"/>
        <w:noProof/>
      </w:rPr>
      <w:t>3</w:t>
    </w:r>
    <w:r>
      <w:rPr>
        <w:rStyle w:val="PageNumber"/>
      </w:rPr>
      <w:fldChar w:fldCharType="end"/>
    </w:r>
  </w:p>
  <w:p w:rsidR="000E1740" w:rsidRDefault="000E1740" w:rsidP="000776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E24" w:rsidRDefault="001E1E24" w:rsidP="006B1A0C">
      <w:pPr>
        <w:spacing w:after="0"/>
      </w:pPr>
      <w:r>
        <w:separator/>
      </w:r>
    </w:p>
  </w:footnote>
  <w:footnote w:type="continuationSeparator" w:id="0">
    <w:p w:rsidR="001E1E24" w:rsidRDefault="001E1E24" w:rsidP="006B1A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54C"/>
    <w:multiLevelType w:val="hybridMultilevel"/>
    <w:tmpl w:val="2EF0F3D8"/>
    <w:lvl w:ilvl="0" w:tplc="38B4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FA4662"/>
    <w:multiLevelType w:val="hybridMultilevel"/>
    <w:tmpl w:val="65CCC3EE"/>
    <w:lvl w:ilvl="0" w:tplc="CE1ECB00">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nsid w:val="22350B53"/>
    <w:multiLevelType w:val="hybridMultilevel"/>
    <w:tmpl w:val="19C875B4"/>
    <w:lvl w:ilvl="0" w:tplc="3BA46B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C96DCB"/>
    <w:multiLevelType w:val="hybridMultilevel"/>
    <w:tmpl w:val="4AF8A228"/>
    <w:lvl w:ilvl="0" w:tplc="55B8CF66">
      <w:start w:val="1"/>
      <w:numFmt w:val="decimal"/>
      <w:lvlText w:val="%1."/>
      <w:lvlJc w:val="left"/>
      <w:pPr>
        <w:ind w:left="0" w:hanging="360"/>
      </w:pPr>
      <w:rPr>
        <w:rFonts w:hint="default"/>
        <w:b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nsid w:val="32440CC0"/>
    <w:multiLevelType w:val="hybridMultilevel"/>
    <w:tmpl w:val="7040E22A"/>
    <w:lvl w:ilvl="0" w:tplc="68B8C530">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nsid w:val="32C5748C"/>
    <w:multiLevelType w:val="hybridMultilevel"/>
    <w:tmpl w:val="3DD0B012"/>
    <w:lvl w:ilvl="0" w:tplc="903274F4">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34CF20F2"/>
    <w:multiLevelType w:val="hybridMultilevel"/>
    <w:tmpl w:val="14C04894"/>
    <w:lvl w:ilvl="0" w:tplc="9CF885BC">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nsid w:val="3CE73055"/>
    <w:multiLevelType w:val="hybridMultilevel"/>
    <w:tmpl w:val="0D5AAFC2"/>
    <w:lvl w:ilvl="0" w:tplc="1646C6BE">
      <w:start w:val="1"/>
      <w:numFmt w:val="decimal"/>
      <w:lvlText w:val="%1."/>
      <w:lvlJc w:val="left"/>
      <w:pPr>
        <w:ind w:left="0" w:hanging="360"/>
      </w:pPr>
      <w:rPr>
        <w:rFonts w:hint="default"/>
        <w:b/>
        <w:u w:val="singl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nsid w:val="3EE775F0"/>
    <w:multiLevelType w:val="hybridMultilevel"/>
    <w:tmpl w:val="148C931C"/>
    <w:lvl w:ilvl="0" w:tplc="C7685CCA">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nsid w:val="4A8356CC"/>
    <w:multiLevelType w:val="hybridMultilevel"/>
    <w:tmpl w:val="ADE601DC"/>
    <w:lvl w:ilvl="0" w:tplc="E898AA6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nsid w:val="4CC847C7"/>
    <w:multiLevelType w:val="hybridMultilevel"/>
    <w:tmpl w:val="2F706BC6"/>
    <w:lvl w:ilvl="0" w:tplc="9B440B42">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nsid w:val="533570FC"/>
    <w:multiLevelType w:val="hybridMultilevel"/>
    <w:tmpl w:val="D160F548"/>
    <w:lvl w:ilvl="0" w:tplc="8B5A6B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A00B7"/>
    <w:multiLevelType w:val="hybridMultilevel"/>
    <w:tmpl w:val="01987816"/>
    <w:lvl w:ilvl="0" w:tplc="1628837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nsid w:val="69036795"/>
    <w:multiLevelType w:val="hybridMultilevel"/>
    <w:tmpl w:val="FE361D9A"/>
    <w:lvl w:ilvl="0" w:tplc="02DE3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05F3EDE"/>
    <w:multiLevelType w:val="hybridMultilevel"/>
    <w:tmpl w:val="DF00C87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12"/>
  </w:num>
  <w:num w:numId="4">
    <w:abstractNumId w:val="7"/>
  </w:num>
  <w:num w:numId="5">
    <w:abstractNumId w:val="9"/>
  </w:num>
  <w:num w:numId="6">
    <w:abstractNumId w:val="8"/>
  </w:num>
  <w:num w:numId="7">
    <w:abstractNumId w:val="10"/>
  </w:num>
  <w:num w:numId="8">
    <w:abstractNumId w:val="4"/>
  </w:num>
  <w:num w:numId="9">
    <w:abstractNumId w:val="5"/>
  </w:num>
  <w:num w:numId="10">
    <w:abstractNumId w:val="14"/>
  </w:num>
  <w:num w:numId="11">
    <w:abstractNumId w:val="2"/>
  </w:num>
  <w:num w:numId="12">
    <w:abstractNumId w:val="13"/>
  </w:num>
  <w:num w:numId="13">
    <w:abstractNumId w:val="0"/>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A5095"/>
    <w:rsid w:val="00035317"/>
    <w:rsid w:val="00041D08"/>
    <w:rsid w:val="00045013"/>
    <w:rsid w:val="000455F3"/>
    <w:rsid w:val="00063079"/>
    <w:rsid w:val="000776AC"/>
    <w:rsid w:val="00084968"/>
    <w:rsid w:val="00087F1A"/>
    <w:rsid w:val="0009447A"/>
    <w:rsid w:val="000952BC"/>
    <w:rsid w:val="000C25C4"/>
    <w:rsid w:val="000D58BA"/>
    <w:rsid w:val="000E1740"/>
    <w:rsid w:val="000E602F"/>
    <w:rsid w:val="001051CA"/>
    <w:rsid w:val="00106BE5"/>
    <w:rsid w:val="001310E5"/>
    <w:rsid w:val="00155430"/>
    <w:rsid w:val="00155A0D"/>
    <w:rsid w:val="001762B7"/>
    <w:rsid w:val="001A3336"/>
    <w:rsid w:val="001A7016"/>
    <w:rsid w:val="001A726B"/>
    <w:rsid w:val="001B1B07"/>
    <w:rsid w:val="001B4642"/>
    <w:rsid w:val="001B6336"/>
    <w:rsid w:val="001B7D58"/>
    <w:rsid w:val="001D1C9A"/>
    <w:rsid w:val="001E1E24"/>
    <w:rsid w:val="00220013"/>
    <w:rsid w:val="00235E3F"/>
    <w:rsid w:val="00250883"/>
    <w:rsid w:val="002915A4"/>
    <w:rsid w:val="002B36A3"/>
    <w:rsid w:val="002C3DA9"/>
    <w:rsid w:val="002C4678"/>
    <w:rsid w:val="002C4A5A"/>
    <w:rsid w:val="002C4D43"/>
    <w:rsid w:val="002C5CBD"/>
    <w:rsid w:val="002D7AA7"/>
    <w:rsid w:val="002E2F88"/>
    <w:rsid w:val="002F295C"/>
    <w:rsid w:val="00350DE4"/>
    <w:rsid w:val="00354D9C"/>
    <w:rsid w:val="00361E78"/>
    <w:rsid w:val="00373C88"/>
    <w:rsid w:val="00374FB5"/>
    <w:rsid w:val="003842FB"/>
    <w:rsid w:val="00393A1F"/>
    <w:rsid w:val="00394F06"/>
    <w:rsid w:val="003B2827"/>
    <w:rsid w:val="003B7497"/>
    <w:rsid w:val="003E03DB"/>
    <w:rsid w:val="003E6B0B"/>
    <w:rsid w:val="003E7718"/>
    <w:rsid w:val="003E7C49"/>
    <w:rsid w:val="003F193A"/>
    <w:rsid w:val="003F5634"/>
    <w:rsid w:val="0040020A"/>
    <w:rsid w:val="00400F70"/>
    <w:rsid w:val="00400FDB"/>
    <w:rsid w:val="00402F0C"/>
    <w:rsid w:val="004156C0"/>
    <w:rsid w:val="00416F11"/>
    <w:rsid w:val="00422431"/>
    <w:rsid w:val="0042788F"/>
    <w:rsid w:val="00432B2E"/>
    <w:rsid w:val="00453A74"/>
    <w:rsid w:val="004575D8"/>
    <w:rsid w:val="00480417"/>
    <w:rsid w:val="00496FD8"/>
    <w:rsid w:val="004A5C4D"/>
    <w:rsid w:val="004D5BCC"/>
    <w:rsid w:val="00512764"/>
    <w:rsid w:val="0052740A"/>
    <w:rsid w:val="00527676"/>
    <w:rsid w:val="00534772"/>
    <w:rsid w:val="00534A07"/>
    <w:rsid w:val="00541B5D"/>
    <w:rsid w:val="00555FAC"/>
    <w:rsid w:val="00565987"/>
    <w:rsid w:val="00581E3E"/>
    <w:rsid w:val="00582BC0"/>
    <w:rsid w:val="0058722A"/>
    <w:rsid w:val="005902AF"/>
    <w:rsid w:val="00591E24"/>
    <w:rsid w:val="00597A71"/>
    <w:rsid w:val="005A1C84"/>
    <w:rsid w:val="005B4D5D"/>
    <w:rsid w:val="005C4123"/>
    <w:rsid w:val="005C4D68"/>
    <w:rsid w:val="005E6D3F"/>
    <w:rsid w:val="00627642"/>
    <w:rsid w:val="006279C4"/>
    <w:rsid w:val="00633969"/>
    <w:rsid w:val="00636F55"/>
    <w:rsid w:val="00637229"/>
    <w:rsid w:val="00652DCB"/>
    <w:rsid w:val="00656C41"/>
    <w:rsid w:val="00663E02"/>
    <w:rsid w:val="006646CC"/>
    <w:rsid w:val="006A1036"/>
    <w:rsid w:val="006A608A"/>
    <w:rsid w:val="006A7732"/>
    <w:rsid w:val="006A7ABF"/>
    <w:rsid w:val="006B1A0C"/>
    <w:rsid w:val="006C05C2"/>
    <w:rsid w:val="006C5E7A"/>
    <w:rsid w:val="006F6E8C"/>
    <w:rsid w:val="00704FCB"/>
    <w:rsid w:val="00705C61"/>
    <w:rsid w:val="00722094"/>
    <w:rsid w:val="00726994"/>
    <w:rsid w:val="00730E30"/>
    <w:rsid w:val="00741089"/>
    <w:rsid w:val="00755AAC"/>
    <w:rsid w:val="00762F9F"/>
    <w:rsid w:val="007641EC"/>
    <w:rsid w:val="007725D9"/>
    <w:rsid w:val="007752BD"/>
    <w:rsid w:val="00783C1D"/>
    <w:rsid w:val="007957AC"/>
    <w:rsid w:val="007C1896"/>
    <w:rsid w:val="007D5FC9"/>
    <w:rsid w:val="007E6602"/>
    <w:rsid w:val="00811C5C"/>
    <w:rsid w:val="00826D62"/>
    <w:rsid w:val="00833587"/>
    <w:rsid w:val="008478CB"/>
    <w:rsid w:val="00853982"/>
    <w:rsid w:val="00863DED"/>
    <w:rsid w:val="00863F3D"/>
    <w:rsid w:val="008668C2"/>
    <w:rsid w:val="0088493E"/>
    <w:rsid w:val="00885EF2"/>
    <w:rsid w:val="008A1BA1"/>
    <w:rsid w:val="008B2781"/>
    <w:rsid w:val="008C21BC"/>
    <w:rsid w:val="008C4634"/>
    <w:rsid w:val="009049BA"/>
    <w:rsid w:val="009258BA"/>
    <w:rsid w:val="009430E8"/>
    <w:rsid w:val="00945986"/>
    <w:rsid w:val="00960BEC"/>
    <w:rsid w:val="0098634C"/>
    <w:rsid w:val="009905F0"/>
    <w:rsid w:val="009B1830"/>
    <w:rsid w:val="009B3F8A"/>
    <w:rsid w:val="009D382A"/>
    <w:rsid w:val="00A05B43"/>
    <w:rsid w:val="00A11CCA"/>
    <w:rsid w:val="00A120A1"/>
    <w:rsid w:val="00A5427E"/>
    <w:rsid w:val="00A54F9D"/>
    <w:rsid w:val="00A62098"/>
    <w:rsid w:val="00A723C5"/>
    <w:rsid w:val="00A7782F"/>
    <w:rsid w:val="00AA40C4"/>
    <w:rsid w:val="00AB2E30"/>
    <w:rsid w:val="00AC479B"/>
    <w:rsid w:val="00AC47D6"/>
    <w:rsid w:val="00AD23F2"/>
    <w:rsid w:val="00AD48C6"/>
    <w:rsid w:val="00AD6CF6"/>
    <w:rsid w:val="00AD7267"/>
    <w:rsid w:val="00AF10B3"/>
    <w:rsid w:val="00B001A3"/>
    <w:rsid w:val="00B03117"/>
    <w:rsid w:val="00B0665D"/>
    <w:rsid w:val="00B22ABF"/>
    <w:rsid w:val="00B2333E"/>
    <w:rsid w:val="00B3104E"/>
    <w:rsid w:val="00B4193F"/>
    <w:rsid w:val="00B578B3"/>
    <w:rsid w:val="00B81183"/>
    <w:rsid w:val="00B825D4"/>
    <w:rsid w:val="00B84075"/>
    <w:rsid w:val="00BA7B67"/>
    <w:rsid w:val="00BE434E"/>
    <w:rsid w:val="00BF7910"/>
    <w:rsid w:val="00C055B4"/>
    <w:rsid w:val="00C12332"/>
    <w:rsid w:val="00C1385A"/>
    <w:rsid w:val="00C14739"/>
    <w:rsid w:val="00C2190C"/>
    <w:rsid w:val="00C42273"/>
    <w:rsid w:val="00C446CD"/>
    <w:rsid w:val="00C50744"/>
    <w:rsid w:val="00C85A3F"/>
    <w:rsid w:val="00C872D8"/>
    <w:rsid w:val="00CB2371"/>
    <w:rsid w:val="00CB2BA2"/>
    <w:rsid w:val="00CC3AF5"/>
    <w:rsid w:val="00CC5A05"/>
    <w:rsid w:val="00CC7CE7"/>
    <w:rsid w:val="00CD0473"/>
    <w:rsid w:val="00CD6960"/>
    <w:rsid w:val="00CF5157"/>
    <w:rsid w:val="00CF5263"/>
    <w:rsid w:val="00CF6F26"/>
    <w:rsid w:val="00D04AC2"/>
    <w:rsid w:val="00D65BFE"/>
    <w:rsid w:val="00D84E5A"/>
    <w:rsid w:val="00D87810"/>
    <w:rsid w:val="00D9174C"/>
    <w:rsid w:val="00D936B1"/>
    <w:rsid w:val="00DA482F"/>
    <w:rsid w:val="00DA5095"/>
    <w:rsid w:val="00DB3855"/>
    <w:rsid w:val="00DB7AF5"/>
    <w:rsid w:val="00DD4598"/>
    <w:rsid w:val="00DD52D7"/>
    <w:rsid w:val="00DE68FF"/>
    <w:rsid w:val="00DF6E9A"/>
    <w:rsid w:val="00E00F62"/>
    <w:rsid w:val="00E02686"/>
    <w:rsid w:val="00E14075"/>
    <w:rsid w:val="00E35FD2"/>
    <w:rsid w:val="00E45DF4"/>
    <w:rsid w:val="00E5352A"/>
    <w:rsid w:val="00E5458B"/>
    <w:rsid w:val="00E60157"/>
    <w:rsid w:val="00E63B83"/>
    <w:rsid w:val="00E73827"/>
    <w:rsid w:val="00E803DC"/>
    <w:rsid w:val="00E874E0"/>
    <w:rsid w:val="00EA3417"/>
    <w:rsid w:val="00EA3E04"/>
    <w:rsid w:val="00EB7063"/>
    <w:rsid w:val="00EC2720"/>
    <w:rsid w:val="00EC3946"/>
    <w:rsid w:val="00EE7369"/>
    <w:rsid w:val="00F26044"/>
    <w:rsid w:val="00F36C51"/>
    <w:rsid w:val="00F50039"/>
    <w:rsid w:val="00F62805"/>
    <w:rsid w:val="00F805EB"/>
    <w:rsid w:val="00F97E84"/>
    <w:rsid w:val="00FB76E2"/>
    <w:rsid w:val="00FC280A"/>
    <w:rsid w:val="00FC5BFD"/>
    <w:rsid w:val="00FE5C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DB"/>
    <w:pPr>
      <w:ind w:left="720"/>
      <w:contextualSpacing/>
    </w:pPr>
  </w:style>
  <w:style w:type="paragraph" w:styleId="Footer">
    <w:name w:val="footer"/>
    <w:basedOn w:val="Normal"/>
    <w:link w:val="FooterChar"/>
    <w:uiPriority w:val="99"/>
    <w:semiHidden/>
    <w:unhideWhenUsed/>
    <w:rsid w:val="000776AC"/>
    <w:pPr>
      <w:tabs>
        <w:tab w:val="center" w:pos="4320"/>
        <w:tab w:val="right" w:pos="8640"/>
      </w:tabs>
      <w:spacing w:after="0"/>
    </w:pPr>
  </w:style>
  <w:style w:type="character" w:customStyle="1" w:styleId="FooterChar">
    <w:name w:val="Footer Char"/>
    <w:basedOn w:val="DefaultParagraphFont"/>
    <w:link w:val="Footer"/>
    <w:uiPriority w:val="99"/>
    <w:semiHidden/>
    <w:rsid w:val="000776AC"/>
  </w:style>
  <w:style w:type="character" w:styleId="PageNumber">
    <w:name w:val="page number"/>
    <w:basedOn w:val="DefaultParagraphFont"/>
    <w:uiPriority w:val="99"/>
    <w:semiHidden/>
    <w:unhideWhenUsed/>
    <w:rsid w:val="00077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&amp; Ross</dc:creator>
  <cp:lastModifiedBy>Jackie</cp:lastModifiedBy>
  <cp:revision>8</cp:revision>
  <cp:lastPrinted>2017-09-05T06:35:00Z</cp:lastPrinted>
  <dcterms:created xsi:type="dcterms:W3CDTF">2021-01-29T06:22:00Z</dcterms:created>
  <dcterms:modified xsi:type="dcterms:W3CDTF">2023-08-23T11:39:00Z</dcterms:modified>
</cp:coreProperties>
</file>